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</w:t>
      </w:r>
      <w:bookmarkStart w:id="0" w:name="_GoBack"/>
      <w:bookmarkEnd w:id="0"/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经济学院“2022经才班”报名表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523"/>
        <w:gridCol w:w="2011"/>
        <w:gridCol w:w="2242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22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22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学 号</w:t>
            </w:r>
          </w:p>
        </w:tc>
        <w:tc>
          <w:tcPr>
            <w:tcW w:w="22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QQ号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22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eastAsia="zh-CN"/>
              </w:rPr>
              <w:t>四六级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成绩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成绩排名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eastAsia="zh-CN"/>
              </w:rPr>
              <w:t>（年级）</w:t>
            </w:r>
          </w:p>
        </w:tc>
        <w:tc>
          <w:tcPr>
            <w:tcW w:w="22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个人特长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担任职务</w:t>
            </w:r>
          </w:p>
        </w:tc>
        <w:tc>
          <w:tcPr>
            <w:tcW w:w="35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个人申请理由陈述（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eastAsia="zh-CN"/>
              </w:rPr>
              <w:t>不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</w:rPr>
              <w:t>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both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both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both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both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>
            <w:pPr>
              <w:jc w:val="both"/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B5B60"/>
    <w:rsid w:val="1A1B5B60"/>
    <w:rsid w:val="26CB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78</Characters>
  <Lines>0</Lines>
  <Paragraphs>0</Paragraphs>
  <TotalTime>0</TotalTime>
  <ScaleCrop>false</ScaleCrop>
  <LinksUpToDate>false</LinksUpToDate>
  <CharactersWithSpaces>83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2022-04-11T00:19:00Z</dcterms:created>
  <dc:creator>Administrator</dc:creator>
  <cp:lastModifiedBy>Administrator</cp:lastModifiedBy>
  <dcterms:modified xsi:type="dcterms:W3CDTF">2022-04-11T00:26:30Z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827854157C964F1DAE86E4BC9C2E656D</vt:lpwstr>
  </property>
</Properties>
</file>